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94" w:rsidRPr="00310DDC" w:rsidRDefault="006A3F94" w:rsidP="006A3F94">
      <w:pPr>
        <w:pStyle w:val="Header"/>
        <w:jc w:val="right"/>
        <w:rPr>
          <w:color w:val="0070C0"/>
        </w:rPr>
      </w:pPr>
      <w:r w:rsidRPr="00310DDC">
        <w:rPr>
          <w:color w:val="0070C0"/>
        </w:rPr>
        <w:t>Ph. 03215 264925</w:t>
      </w:r>
    </w:p>
    <w:p w:rsidR="006A3F94" w:rsidRDefault="006A3F94" w:rsidP="006A3F94">
      <w:pPr>
        <w:pStyle w:val="Header"/>
        <w:jc w:val="right"/>
      </w:pPr>
      <w:r>
        <w:t xml:space="preserve">E-mail ID: </w:t>
      </w:r>
      <w:hyperlink r:id="rId7" w:history="1">
        <w:r w:rsidRPr="0015048F">
          <w:rPr>
            <w:rStyle w:val="Hyperlink"/>
          </w:rPr>
          <w:t>drbrasmhelencha05@gmail.com</w:t>
        </w:r>
      </w:hyperlink>
    </w:p>
    <w:p w:rsidR="006A3F94" w:rsidRDefault="006F738C" w:rsidP="006A3F94">
      <w:pPr>
        <w:pStyle w:val="Header"/>
        <w:jc w:val="right"/>
      </w:pPr>
      <w:r>
        <w:t>Website:</w:t>
      </w:r>
      <w:r w:rsidR="006A3F94">
        <w:t xml:space="preserve"> </w:t>
      </w:r>
      <w:r w:rsidR="006A3F94" w:rsidRPr="00310DDC">
        <w:rPr>
          <w:color w:val="0070C0"/>
        </w:rPr>
        <w:t>drbrasmahavidyalayahelencha.</w:t>
      </w:r>
      <w:r w:rsidR="006A3F94">
        <w:rPr>
          <w:color w:val="0070C0"/>
        </w:rPr>
        <w:t>ac.</w:t>
      </w:r>
      <w:r w:rsidR="006A3F94" w:rsidRPr="00310DDC">
        <w:rPr>
          <w:color w:val="0070C0"/>
        </w:rPr>
        <w:t>in</w:t>
      </w:r>
    </w:p>
    <w:p w:rsidR="006A3F94" w:rsidRDefault="006A3F94" w:rsidP="00981AA1">
      <w:pPr>
        <w:spacing w:after="0" w:line="240" w:lineRule="auto"/>
        <w:jc w:val="center"/>
        <w:rPr>
          <w:b/>
          <w:color w:val="0070C0"/>
          <w:sz w:val="10"/>
        </w:rPr>
      </w:pPr>
    </w:p>
    <w:p w:rsidR="006A3F94" w:rsidRDefault="00C51027" w:rsidP="00981AA1">
      <w:pPr>
        <w:spacing w:after="0" w:line="240" w:lineRule="auto"/>
        <w:jc w:val="center"/>
        <w:rPr>
          <w:b/>
          <w:color w:val="0070C0"/>
          <w:sz w:val="10"/>
        </w:rPr>
      </w:pPr>
      <w:r>
        <w:rPr>
          <w:noProof/>
          <w:color w:val="0070C0"/>
          <w:sz w:val="24"/>
        </w:rPr>
        <mc:AlternateContent>
          <mc:Choice Requires="wps">
            <w:drawing>
              <wp:anchor distT="0" distB="0" distL="114300" distR="114300" simplePos="0" relativeHeight="251660288" behindDoc="0" locked="0" layoutInCell="1" allowOverlap="1" wp14:anchorId="03FB7B69" wp14:editId="61BA2DD4">
                <wp:simplePos x="0" y="0"/>
                <wp:positionH relativeFrom="margin">
                  <wp:posOffset>-521970</wp:posOffset>
                </wp:positionH>
                <wp:positionV relativeFrom="margin">
                  <wp:posOffset>737235</wp:posOffset>
                </wp:positionV>
                <wp:extent cx="7277100" cy="333375"/>
                <wp:effectExtent l="0" t="0" r="0" b="0"/>
                <wp:wrapSquare wrapText="bothSides"/>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77100" cy="333375"/>
                        </a:xfrm>
                        <a:prstGeom prst="rect">
                          <a:avLst/>
                        </a:prstGeom>
                        <a:extLst>
                          <a:ext uri="{AF507438-7753-43E0-B8FC-AC1667EBCBE1}">
                            <a14:hiddenEffects xmlns:a14="http://schemas.microsoft.com/office/drawing/2010/main">
                              <a:effectLst/>
                            </a14:hiddenEffects>
                          </a:ext>
                        </a:extLst>
                      </wps:spPr>
                      <wps:txbx>
                        <w:txbxContent>
                          <w:p w:rsidR="009A1630" w:rsidRPr="00C51027" w:rsidRDefault="007528A3" w:rsidP="009A1630">
                            <w:pPr>
                              <w:pStyle w:val="NormalWeb"/>
                              <w:spacing w:before="0" w:beforeAutospacing="0" w:after="0" w:afterAutospacing="0"/>
                              <w:jc w:val="center"/>
                              <w:rPr>
                                <w:sz w:val="56"/>
                                <w:szCs w:val="56"/>
                              </w:rPr>
                            </w:pPr>
                            <w:r>
                              <w:rPr>
                                <w:color w:val="0070C0"/>
                                <w:sz w:val="56"/>
                                <w:szCs w:val="56"/>
                                <w14:textOutline w14:w="9525" w14:cap="flat" w14:cmpd="sng" w14:algn="ctr">
                                  <w14:solidFill>
                                    <w14:schemeClr w14:val="tx2">
                                      <w14:lumMod w14:val="50000"/>
                                      <w14:lumOff w14:val="0"/>
                                    </w14:schemeClr>
                                  </w14:solidFill>
                                  <w14:prstDash w14:val="solid"/>
                                  <w14:round/>
                                </w14:textOutline>
                              </w:rPr>
                              <w:t xml:space="preserve"> </w:t>
                            </w:r>
                            <w:r w:rsidR="009A1630" w:rsidRPr="00C51027">
                              <w:rPr>
                                <w:color w:val="0070C0"/>
                                <w:sz w:val="56"/>
                                <w:szCs w:val="56"/>
                                <w14:textOutline w14:w="9525" w14:cap="flat" w14:cmpd="sng" w14:algn="ctr">
                                  <w14:solidFill>
                                    <w14:schemeClr w14:val="tx2">
                                      <w14:lumMod w14:val="50000"/>
                                      <w14:lumOff w14:val="0"/>
                                    </w14:schemeClr>
                                  </w14:solidFill>
                                  <w14:prstDash w14:val="solid"/>
                                  <w14:round/>
                                </w14:textOutline>
                              </w:rPr>
                              <w:t>Dr. B.R. Ambedkar Satabarshiki Mahavidyalaya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FB7B69" id="_x0000_t202" coordsize="21600,21600" o:spt="202" path="m,l,21600r21600,l21600,xe">
                <v:stroke joinstyle="miter"/>
                <v:path gradientshapeok="t" o:connecttype="rect"/>
              </v:shapetype>
              <v:shape id="WordArt 2" o:spid="_x0000_s1026" type="#_x0000_t202" style="position:absolute;left:0;text-align:left;margin-left:-41.1pt;margin-top:58.05pt;width:573pt;height:2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" filled="f" stroked="f">
                <o:lock v:ext="edit" shapetype="t"/>
                <v:textbox style="mso-fit-shape-to-text:t">
                  <w:txbxContent>
                    <w:p w:rsidR="009A1630" w:rsidRPr="00C51027" w:rsidRDefault="007528A3" w:rsidP="009A1630">
                      <w:pPr>
                        <w:pStyle w:val="NormalWeb"/>
                        <w:spacing w:before="0" w:beforeAutospacing="0" w:after="0" w:afterAutospacing="0"/>
                        <w:jc w:val="center"/>
                        <w:rPr>
                          <w:sz w:val="56"/>
                          <w:szCs w:val="56"/>
                        </w:rPr>
                      </w:pPr>
                      <w:r>
                        <w:rPr>
                          <w:color w:val="0070C0"/>
                          <w:sz w:val="56"/>
                          <w:szCs w:val="56"/>
                          <w14:textOutline w14:w="9525" w14:cap="flat" w14:cmpd="sng" w14:algn="ctr">
                            <w14:solidFill>
                              <w14:schemeClr w14:val="tx2">
                                <w14:lumMod w14:val="50000"/>
                                <w14:lumOff w14:val="0"/>
                              </w14:schemeClr>
                            </w14:solidFill>
                            <w14:prstDash w14:val="solid"/>
                            <w14:round/>
                          </w14:textOutline>
                        </w:rPr>
                        <w:t xml:space="preserve"> </w:t>
                      </w:r>
                      <w:r w:rsidR="009A1630" w:rsidRPr="00C51027">
                        <w:rPr>
                          <w:color w:val="0070C0"/>
                          <w:sz w:val="56"/>
                          <w:szCs w:val="56"/>
                          <w14:textOutline w14:w="9525" w14:cap="flat" w14:cmpd="sng" w14:algn="ctr">
                            <w14:solidFill>
                              <w14:schemeClr w14:val="tx2">
                                <w14:lumMod w14:val="50000"/>
                                <w14:lumOff w14:val="0"/>
                              </w14:schemeClr>
                            </w14:solidFill>
                            <w14:prstDash w14:val="solid"/>
                            <w14:round/>
                          </w14:textOutline>
                        </w:rPr>
                        <w:t>Dr. B.R. Ambedkar Satabarshiki Mahavidyalaya</w:t>
                      </w:r>
                    </w:p>
                  </w:txbxContent>
                </v:textbox>
                <w10:wrap type="square" anchorx="margin" anchory="margin"/>
              </v:shape>
            </w:pict>
          </mc:Fallback>
        </mc:AlternateContent>
      </w:r>
    </w:p>
    <w:p w:rsidR="006A3F94" w:rsidRDefault="009316D8" w:rsidP="00D21CE8">
      <w:pPr>
        <w:spacing w:after="0"/>
        <w:rPr>
          <w:b/>
          <w:color w:val="FFFFFF" w:themeColor="background1"/>
          <w:sz w:val="24"/>
        </w:rPr>
      </w:pPr>
      <w:r>
        <w:rPr>
          <w:b/>
          <w:noProof/>
          <w:color w:val="FFFFFF" w:themeColor="background1"/>
          <w:sz w:val="24"/>
        </w:rPr>
        <mc:AlternateContent>
          <mc:Choice Requires="wps">
            <w:drawing>
              <wp:anchor distT="0" distB="0" distL="114300" distR="114300" simplePos="0" relativeHeight="251661312" behindDoc="1" locked="0" layoutInCell="1" allowOverlap="1" wp14:anchorId="1B5BE59E" wp14:editId="2F848F67">
                <wp:simplePos x="0" y="0"/>
                <wp:positionH relativeFrom="column">
                  <wp:posOffset>2695575</wp:posOffset>
                </wp:positionH>
                <wp:positionV relativeFrom="paragraph">
                  <wp:posOffset>944881</wp:posOffset>
                </wp:positionV>
                <wp:extent cx="895350" cy="243840"/>
                <wp:effectExtent l="0" t="0" r="19050" b="2286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43840"/>
                        </a:xfrm>
                        <a:prstGeom prst="rect">
                          <a:avLst/>
                        </a:prstGeom>
                        <a:solidFill>
                          <a:srgbClr val="0099CC"/>
                        </a:solidFill>
                        <a:ln w="9525">
                          <a:solidFill>
                            <a:schemeClr val="accent1">
                              <a:lumMod val="75000"/>
                              <a:lumOff val="0"/>
                            </a:schemeClr>
                          </a:solidFill>
                          <a:miter lim="800000"/>
                          <a:headEnd/>
                          <a:tailEnd/>
                        </a:ln>
                      </wps:spPr>
                      <wps:txbx>
                        <w:txbxContent>
                          <w:p w:rsidR="004E339A" w:rsidRPr="009316D8" w:rsidRDefault="009316D8" w:rsidP="00981AA1">
                            <w:pPr>
                              <w:rPr>
                                <w:b/>
                                <w:color w:val="FFFFFF" w:themeColor="background1"/>
                              </w:rPr>
                            </w:pPr>
                            <w:r w:rsidRPr="009316D8">
                              <w:rPr>
                                <w:b/>
                                <w:color w:val="FFFFFF" w:themeColor="background1"/>
                              </w:rPr>
                              <w:t>ESTD-2005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BE59E" id="Rectangle 3" o:spid="_x0000_s1027" style="position:absolute;margin-left:212.25pt;margin-top:74.4pt;width:70.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" fillcolor="#09c" strokecolor="#365f91 [2404]">
                <v:textbox>
                  <w:txbxContent>
                    <w:p w:rsidR="004E339A" w:rsidRPr="009316D8" w:rsidRDefault="009316D8" w:rsidP="00981AA1">
                      <w:pPr>
                        <w:rPr>
                          <w:b/>
                          <w:color w:val="FFFFFF" w:themeColor="background1"/>
                        </w:rPr>
                      </w:pPr>
                      <w:r w:rsidRPr="009316D8">
                        <w:rPr>
                          <w:b/>
                          <w:color w:val="FFFFFF" w:themeColor="background1"/>
                        </w:rPr>
                        <w:t>ESTD-2005</w:t>
                      </w:r>
                    </w:p>
                  </w:txbxContent>
                </v:textbox>
              </v:rect>
            </w:pict>
          </mc:Fallback>
        </mc:AlternateContent>
      </w:r>
      <w:r w:rsidR="00D21CE8" w:rsidRPr="00D21CE8">
        <w:rPr>
          <w:b/>
          <w:noProof/>
          <w:color w:val="FFFFFF" w:themeColor="background1"/>
          <w:sz w:val="24"/>
        </w:rPr>
        <w:drawing>
          <wp:inline distT="0" distB="0" distL="0" distR="0" wp14:anchorId="5DA70D68" wp14:editId="6CBA2638">
            <wp:extent cx="609600" cy="390506"/>
            <wp:effectExtent l="0" t="0" r="0" b="0"/>
            <wp:docPr id="3" name="Picture 3" descr="E:\College logo n photo\Colleg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lege logo n photo\College 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029" cy="399109"/>
                    </a:xfrm>
                    <a:prstGeom prst="rect">
                      <a:avLst/>
                    </a:prstGeom>
                    <a:noFill/>
                    <a:ln>
                      <a:noFill/>
                    </a:ln>
                  </pic:spPr>
                </pic:pic>
              </a:graphicData>
            </a:graphic>
          </wp:inline>
        </w:drawing>
      </w:r>
    </w:p>
    <w:p w:rsidR="004E339A" w:rsidRPr="00F647D0" w:rsidRDefault="00981AA1" w:rsidP="009316D8">
      <w:pPr>
        <w:spacing w:after="0"/>
        <w:rPr>
          <w:b/>
          <w:color w:val="FFFFFF" w:themeColor="background1"/>
          <w:sz w:val="24"/>
        </w:rPr>
      </w:pPr>
      <w:r w:rsidRPr="00F647D0">
        <w:rPr>
          <w:b/>
          <w:color w:val="FFFFFF" w:themeColor="background1"/>
          <w:sz w:val="24"/>
        </w:rPr>
        <w:t>ESTD - 2005</w:t>
      </w:r>
    </w:p>
    <w:p w:rsidR="004E339A" w:rsidRDefault="002B785F" w:rsidP="00FA576C">
      <w:pPr>
        <w:spacing w:after="0"/>
        <w:rPr>
          <w:b/>
          <w:color w:val="0070C0"/>
          <w:sz w:val="24"/>
          <w:szCs w:val="24"/>
        </w:rPr>
      </w:pPr>
      <w:r>
        <w:rPr>
          <w:b/>
          <w:color w:val="0070C0"/>
          <w:sz w:val="24"/>
          <w:szCs w:val="24"/>
        </w:rPr>
        <w:t xml:space="preserve">                                 </w:t>
      </w:r>
      <w:r w:rsidR="00FA576C" w:rsidRPr="00981AA1">
        <w:rPr>
          <w:b/>
          <w:color w:val="0070C0"/>
          <w:sz w:val="24"/>
          <w:szCs w:val="24"/>
        </w:rPr>
        <w:t xml:space="preserve"> </w:t>
      </w:r>
      <w:r w:rsidR="004E339A" w:rsidRPr="00981AA1">
        <w:rPr>
          <w:b/>
          <w:color w:val="0070C0"/>
          <w:sz w:val="24"/>
          <w:szCs w:val="24"/>
        </w:rPr>
        <w:t>(Affiliated to West Bengal State University, Barasat as a Degree College)</w:t>
      </w:r>
    </w:p>
    <w:p w:rsidR="00981AA1" w:rsidRPr="00981AA1" w:rsidRDefault="00981AA1" w:rsidP="000A10F8">
      <w:pPr>
        <w:spacing w:after="0"/>
        <w:jc w:val="center"/>
        <w:rPr>
          <w:b/>
          <w:color w:val="0070C0"/>
          <w:sz w:val="4"/>
          <w:szCs w:val="24"/>
        </w:rPr>
      </w:pPr>
    </w:p>
    <w:p w:rsidR="004E339A" w:rsidRPr="00981AA1" w:rsidRDefault="009A1630" w:rsidP="000A10F8">
      <w:pPr>
        <w:tabs>
          <w:tab w:val="center" w:pos="4968"/>
        </w:tabs>
        <w:jc w:val="center"/>
        <w:rPr>
          <w:b/>
          <w:color w:val="FFFFFF" w:themeColor="background1"/>
          <w:sz w:val="28"/>
        </w:rPr>
      </w:pPr>
      <w:r>
        <w:rPr>
          <w:b/>
          <w:noProof/>
          <w:color w:val="FFFFFF" w:themeColor="background1"/>
          <w:sz w:val="28"/>
        </w:rPr>
        <mc:AlternateContent>
          <mc:Choice Requires="wps">
            <w:drawing>
              <wp:anchor distT="0" distB="0" distL="114300" distR="114300" simplePos="0" relativeHeight="251662336" behindDoc="1" locked="0" layoutInCell="1" allowOverlap="1">
                <wp:simplePos x="0" y="0"/>
                <wp:positionH relativeFrom="column">
                  <wp:posOffset>-19050</wp:posOffset>
                </wp:positionH>
                <wp:positionV relativeFrom="paragraph">
                  <wp:posOffset>22225</wp:posOffset>
                </wp:positionV>
                <wp:extent cx="6355080" cy="190500"/>
                <wp:effectExtent l="7620" t="13335" r="9525" b="57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90500"/>
                        </a:xfrm>
                        <a:prstGeom prst="rect">
                          <a:avLst/>
                        </a:prstGeom>
                        <a:solidFill>
                          <a:srgbClr val="0099CC"/>
                        </a:solidFill>
                        <a:ln w="9525">
                          <a:solidFill>
                            <a:srgbClr val="007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25170" id="Rectangle 4" o:spid="_x0000_s1026" style="position:absolute;margin-left:-1.5pt;margin-top:1.75pt;width:500.4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" fillcolor="#09c" strokecolor="#0070c0"/>
            </w:pict>
          </mc:Fallback>
        </mc:AlternateContent>
      </w:r>
      <w:r w:rsidR="004E339A" w:rsidRPr="00981AA1">
        <w:rPr>
          <w:b/>
          <w:color w:val="FFFFFF" w:themeColor="background1"/>
          <w:sz w:val="28"/>
        </w:rPr>
        <w:t xml:space="preserve">P.O- HELENCHA COLONY  </w:t>
      </w:r>
      <w:r w:rsidR="004E339A" w:rsidRPr="00981AA1">
        <w:rPr>
          <w:rFonts w:cstheme="minorHAnsi"/>
          <w:b/>
          <w:color w:val="FFFFFF" w:themeColor="background1"/>
          <w:sz w:val="28"/>
        </w:rPr>
        <w:t>●</w:t>
      </w:r>
      <w:r w:rsidR="004E339A" w:rsidRPr="00981AA1">
        <w:rPr>
          <w:b/>
          <w:color w:val="FFFFFF" w:themeColor="background1"/>
          <w:sz w:val="28"/>
        </w:rPr>
        <w:t xml:space="preserve">  P.S. – BAGDAH  </w:t>
      </w:r>
      <w:r w:rsidR="004E339A" w:rsidRPr="00981AA1">
        <w:rPr>
          <w:rFonts w:cstheme="minorHAnsi"/>
          <w:b/>
          <w:color w:val="FFFFFF" w:themeColor="background1"/>
          <w:sz w:val="28"/>
        </w:rPr>
        <w:t>●</w:t>
      </w:r>
      <w:r w:rsidR="004E339A" w:rsidRPr="00981AA1">
        <w:rPr>
          <w:b/>
          <w:color w:val="FFFFFF" w:themeColor="background1"/>
          <w:sz w:val="28"/>
        </w:rPr>
        <w:t xml:space="preserve">   DIST- 24 PGS (N)  </w:t>
      </w:r>
      <w:r w:rsidR="004E339A" w:rsidRPr="00981AA1">
        <w:rPr>
          <w:rFonts w:cstheme="minorHAnsi"/>
          <w:b/>
          <w:color w:val="FFFFFF" w:themeColor="background1"/>
          <w:sz w:val="28"/>
        </w:rPr>
        <w:t>●</w:t>
      </w:r>
      <w:r w:rsidR="004E339A" w:rsidRPr="00981AA1">
        <w:rPr>
          <w:b/>
          <w:color w:val="FFFFFF" w:themeColor="background1"/>
          <w:sz w:val="28"/>
        </w:rPr>
        <w:t xml:space="preserve"> PIN- 743270</w:t>
      </w:r>
    </w:p>
    <w:p w:rsidR="00981AA1" w:rsidRDefault="009A1630">
      <w:pPr>
        <w:rPr>
          <w:color w:val="0070C0"/>
          <w:sz w:val="4"/>
        </w:rPr>
      </w:pPr>
      <w:r>
        <w:rPr>
          <w:b/>
          <w:noProof/>
          <w:color w:val="0070C0"/>
          <w:sz w:val="28"/>
        </w:rPr>
        <mc:AlternateContent>
          <mc:Choice Requires="wps">
            <w:drawing>
              <wp:anchor distT="0" distB="0" distL="114300" distR="114300" simplePos="0" relativeHeight="251663360" behindDoc="0" locked="0" layoutInCell="1" allowOverlap="1">
                <wp:simplePos x="0" y="0"/>
                <wp:positionH relativeFrom="column">
                  <wp:posOffset>-942975</wp:posOffset>
                </wp:positionH>
                <wp:positionV relativeFrom="paragraph">
                  <wp:posOffset>74930</wp:posOffset>
                </wp:positionV>
                <wp:extent cx="8039100" cy="0"/>
                <wp:effectExtent l="7620" t="13970" r="11430" b="50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CEB0C" id="_x0000_t32" coordsize="21600,21600" o:spt="32" o:oned="t" path="m,l21600,21600e" filled="f">
                <v:path arrowok="t" fillok="f" o:connecttype="none"/>
                <o:lock v:ext="edit" shapetype="t"/>
              </v:shapetype>
              <v:shape id="AutoShape 5" o:spid="_x0000_s1026" type="#_x0000_t32" style="position:absolute;margin-left:-74.25pt;margin-top:5.9pt;width:63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" strokecolor="#0070c0"/>
            </w:pict>
          </mc:Fallback>
        </mc:AlternateContent>
      </w:r>
      <w:r>
        <w:rPr>
          <w:b/>
          <w:noProof/>
          <w:color w:val="0070C0"/>
          <w:sz w:val="28"/>
        </w:rPr>
        <mc:AlternateContent>
          <mc:Choice Requires="wps">
            <w:drawing>
              <wp:anchor distT="0" distB="0" distL="114300" distR="114300" simplePos="0" relativeHeight="251664384" behindDoc="0" locked="0" layoutInCell="1" allowOverlap="1">
                <wp:simplePos x="0" y="0"/>
                <wp:positionH relativeFrom="column">
                  <wp:posOffset>-971550</wp:posOffset>
                </wp:positionH>
                <wp:positionV relativeFrom="paragraph">
                  <wp:posOffset>27305</wp:posOffset>
                </wp:positionV>
                <wp:extent cx="8039100" cy="0"/>
                <wp:effectExtent l="17145" t="13970" r="11430" b="1460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DD861" id="AutoShape 6" o:spid="_x0000_s1026" type="#_x0000_t32" style="position:absolute;margin-left:-76.5pt;margin-top:2.15pt;width:63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" strokecolor="#0070c0" strokeweight="1.5pt"/>
            </w:pict>
          </mc:Fallback>
        </mc:AlternateContent>
      </w:r>
      <w:r w:rsidR="00981AA1">
        <w:rPr>
          <w:color w:val="0070C0"/>
        </w:rPr>
        <w:t xml:space="preserve"> </w:t>
      </w:r>
    </w:p>
    <w:p w:rsidR="00D93D3D" w:rsidRPr="00686732" w:rsidRDefault="00C773AE" w:rsidP="0040483B">
      <w:pPr>
        <w:rPr>
          <w:rFonts w:ascii="Bookman Old Style" w:hAnsi="Bookman Old Style"/>
        </w:rPr>
      </w:pPr>
      <w:r>
        <w:rPr>
          <w:b/>
          <w:color w:val="0070C0"/>
        </w:rPr>
        <w:t>Ref. No.</w:t>
      </w:r>
      <w:r w:rsidR="0032302A">
        <w:rPr>
          <w:b/>
          <w:color w:val="0070C0"/>
        </w:rPr>
        <w:t xml:space="preserve"> </w:t>
      </w:r>
      <w:r w:rsidR="0032302A" w:rsidRPr="0032302A">
        <w:rPr>
          <w:b/>
        </w:rPr>
        <w:t>1053/20</w:t>
      </w:r>
      <w:r>
        <w:rPr>
          <w:b/>
          <w:color w:val="0070C0"/>
        </w:rPr>
        <w:tab/>
      </w:r>
      <w:r>
        <w:rPr>
          <w:b/>
          <w:color w:val="0070C0"/>
        </w:rPr>
        <w:tab/>
      </w:r>
      <w:r>
        <w:rPr>
          <w:b/>
          <w:color w:val="0070C0"/>
        </w:rPr>
        <w:tab/>
        <w:t xml:space="preserve">    </w:t>
      </w:r>
      <w:r>
        <w:rPr>
          <w:b/>
          <w:color w:val="0070C0"/>
        </w:rPr>
        <w:tab/>
      </w:r>
      <w:r>
        <w:rPr>
          <w:b/>
          <w:color w:val="0070C0"/>
        </w:rPr>
        <w:tab/>
      </w:r>
      <w:r w:rsidR="00926BE4">
        <w:rPr>
          <w:b/>
          <w:color w:val="0070C0"/>
        </w:rPr>
        <w:t xml:space="preserve">              </w:t>
      </w:r>
      <w:r w:rsidR="0032302A">
        <w:rPr>
          <w:b/>
          <w:color w:val="0070C0"/>
        </w:rPr>
        <w:t xml:space="preserve">                           </w:t>
      </w:r>
      <w:r w:rsidR="00926BE4">
        <w:rPr>
          <w:b/>
          <w:color w:val="0070C0"/>
        </w:rPr>
        <w:t xml:space="preserve">         </w:t>
      </w:r>
      <w:r w:rsidR="0078274C">
        <w:rPr>
          <w:b/>
          <w:color w:val="0070C0"/>
        </w:rPr>
        <w:t xml:space="preserve">                       </w:t>
      </w:r>
      <w:r w:rsidR="0032302A">
        <w:rPr>
          <w:b/>
          <w:color w:val="0070C0"/>
        </w:rPr>
        <w:t xml:space="preserve">  </w:t>
      </w:r>
      <w:r w:rsidR="00926BE4">
        <w:rPr>
          <w:b/>
          <w:color w:val="0070C0"/>
        </w:rPr>
        <w:t xml:space="preserve"> </w:t>
      </w:r>
      <w:r w:rsidR="00981AA1" w:rsidRPr="00981AA1">
        <w:rPr>
          <w:b/>
          <w:color w:val="0070C0"/>
        </w:rPr>
        <w:t>Date:</w:t>
      </w:r>
      <w:r w:rsidR="00FC1290">
        <w:rPr>
          <w:b/>
          <w:color w:val="0070C0"/>
        </w:rPr>
        <w:t xml:space="preserve"> </w:t>
      </w:r>
      <w:r w:rsidR="00C51027">
        <w:rPr>
          <w:b/>
          <w:color w:val="0070C0"/>
        </w:rPr>
        <w:t xml:space="preserve"> </w:t>
      </w:r>
      <w:r w:rsidR="00D93D3D" w:rsidRPr="0078274C">
        <w:rPr>
          <w:rFonts w:ascii="Times New Roman" w:hAnsi="Times New Roman" w:cs="Times New Roman"/>
          <w:b/>
        </w:rPr>
        <w:t>24.12.2020</w:t>
      </w:r>
    </w:p>
    <w:p w:rsidR="006C40F4" w:rsidRDefault="006C40F4">
      <w:pPr>
        <w:rPr>
          <w:b/>
        </w:rPr>
      </w:pPr>
    </w:p>
    <w:p w:rsidR="00D93D3D" w:rsidRPr="00D93D3D" w:rsidRDefault="00D93D3D" w:rsidP="00D93D3D">
      <w:pPr>
        <w:rPr>
          <w:rFonts w:ascii="Times New Roman" w:hAnsi="Times New Roman" w:cs="Times New Roman"/>
          <w:b/>
          <w:sz w:val="28"/>
          <w:szCs w:val="28"/>
        </w:rPr>
      </w:pPr>
      <w:r>
        <w:rPr>
          <w:rFonts w:ascii="Times New Roman" w:hAnsi="Times New Roman" w:cs="Times New Roman"/>
          <w:b/>
          <w:sz w:val="28"/>
          <w:szCs w:val="28"/>
        </w:rPr>
        <w:t xml:space="preserve">                                               </w:t>
      </w:r>
      <w:r w:rsidRPr="00D93D3D">
        <w:rPr>
          <w:rFonts w:ascii="Times New Roman" w:hAnsi="Times New Roman" w:cs="Times New Roman"/>
          <w:b/>
          <w:sz w:val="28"/>
          <w:szCs w:val="28"/>
        </w:rPr>
        <w:t>NOTICE INVITING QUOTATIONS</w:t>
      </w:r>
    </w:p>
    <w:p w:rsidR="00D93D3D" w:rsidRDefault="00D93D3D" w:rsidP="00D93D3D">
      <w:pPr>
        <w:spacing w:after="0" w:line="360" w:lineRule="auto"/>
        <w:ind w:firstLine="720"/>
        <w:jc w:val="both"/>
        <w:rPr>
          <w:rFonts w:ascii="Times New Roman" w:hAnsi="Times New Roman" w:cs="Times New Roman"/>
        </w:rPr>
      </w:pPr>
      <w:r w:rsidRPr="00D93D3D">
        <w:rPr>
          <w:rFonts w:ascii="Times New Roman" w:hAnsi="Times New Roman" w:cs="Times New Roman"/>
          <w:sz w:val="24"/>
          <w:szCs w:val="24"/>
        </w:rPr>
        <w:t xml:space="preserve">Sealed QUOTATIONS are invited for the construction of </w:t>
      </w:r>
      <w:r w:rsidR="00F60FA0" w:rsidRPr="00F60FA0">
        <w:rPr>
          <w:rFonts w:ascii="Times New Roman" w:hAnsi="Times New Roman" w:cs="Times New Roman"/>
          <w:b/>
          <w:sz w:val="24"/>
          <w:szCs w:val="24"/>
        </w:rPr>
        <w:t>concrete cum</w:t>
      </w:r>
      <w:r w:rsidR="00F60FA0">
        <w:rPr>
          <w:rFonts w:ascii="Times New Roman" w:hAnsi="Times New Roman" w:cs="Times New Roman"/>
          <w:sz w:val="24"/>
          <w:szCs w:val="24"/>
        </w:rPr>
        <w:t xml:space="preserve"> </w:t>
      </w:r>
      <w:r w:rsidR="00AA2319">
        <w:rPr>
          <w:rFonts w:ascii="Times New Roman" w:hAnsi="Times New Roman" w:cs="Times New Roman"/>
          <w:b/>
          <w:sz w:val="24"/>
          <w:szCs w:val="24"/>
        </w:rPr>
        <w:t>brick</w:t>
      </w:r>
      <w:r w:rsidRPr="0032302A">
        <w:rPr>
          <w:rFonts w:ascii="Times New Roman" w:hAnsi="Times New Roman" w:cs="Times New Roman"/>
          <w:b/>
          <w:sz w:val="24"/>
          <w:szCs w:val="24"/>
        </w:rPr>
        <w:t xml:space="preserve"> fencing</w:t>
      </w:r>
      <w:r w:rsidRPr="00D93D3D">
        <w:rPr>
          <w:rFonts w:ascii="Times New Roman" w:hAnsi="Times New Roman" w:cs="Times New Roman"/>
          <w:sz w:val="24"/>
          <w:szCs w:val="24"/>
        </w:rPr>
        <w:t xml:space="preserve"> </w:t>
      </w:r>
      <w:r w:rsidRPr="0032302A">
        <w:rPr>
          <w:rFonts w:ascii="Times New Roman" w:hAnsi="Times New Roman" w:cs="Times New Roman"/>
          <w:b/>
        </w:rPr>
        <w:t xml:space="preserve">for front side college garden (Length 63 ft and breadth (16ftx2)32ft) </w:t>
      </w:r>
      <w:r w:rsidRPr="0032302A">
        <w:rPr>
          <w:rFonts w:ascii="Times New Roman" w:hAnsi="Times New Roman" w:cs="Times New Roman"/>
        </w:rPr>
        <w:t>along with</w:t>
      </w:r>
      <w:r w:rsidRPr="0032302A">
        <w:rPr>
          <w:rFonts w:ascii="Times New Roman" w:hAnsi="Times New Roman" w:cs="Times New Roman"/>
          <w:b/>
        </w:rPr>
        <w:t xml:space="preserve"> GI pipe fitting to </w:t>
      </w:r>
      <w:r w:rsidR="008D7FAC">
        <w:rPr>
          <w:rFonts w:ascii="Times New Roman" w:hAnsi="Times New Roman" w:cs="Times New Roman"/>
          <w:b/>
        </w:rPr>
        <w:t>connect</w:t>
      </w:r>
      <w:r w:rsidRPr="0032302A">
        <w:rPr>
          <w:rFonts w:ascii="Times New Roman" w:hAnsi="Times New Roman" w:cs="Times New Roman"/>
          <w:b/>
        </w:rPr>
        <w:t xml:space="preserve"> the pillars with weather co</w:t>
      </w:r>
      <w:bookmarkStart w:id="0" w:name="_GoBack"/>
      <w:bookmarkEnd w:id="0"/>
      <w:r w:rsidRPr="0032302A">
        <w:rPr>
          <w:rFonts w:ascii="Times New Roman" w:hAnsi="Times New Roman" w:cs="Times New Roman"/>
          <w:b/>
        </w:rPr>
        <w:t>at painting</w:t>
      </w:r>
      <w:r w:rsidR="008D7FAC">
        <w:rPr>
          <w:rFonts w:ascii="Times New Roman" w:hAnsi="Times New Roman" w:cs="Times New Roman"/>
          <w:b/>
        </w:rPr>
        <w:t xml:space="preserve"> on</w:t>
      </w:r>
      <w:r w:rsidRPr="0032302A">
        <w:rPr>
          <w:rFonts w:ascii="Times New Roman" w:hAnsi="Times New Roman" w:cs="Times New Roman"/>
          <w:b/>
        </w:rPr>
        <w:t xml:space="preserve"> the whole </w:t>
      </w:r>
      <w:r w:rsidR="00F60FA0">
        <w:rPr>
          <w:rFonts w:ascii="Times New Roman" w:hAnsi="Times New Roman" w:cs="Times New Roman"/>
          <w:b/>
        </w:rPr>
        <w:t xml:space="preserve">concrete cum </w:t>
      </w:r>
      <w:r w:rsidR="00AA2319">
        <w:rPr>
          <w:rFonts w:ascii="Times New Roman" w:hAnsi="Times New Roman" w:cs="Times New Roman"/>
          <w:b/>
        </w:rPr>
        <w:t>brick</w:t>
      </w:r>
      <w:r w:rsidR="0032302A">
        <w:rPr>
          <w:rFonts w:ascii="Times New Roman" w:hAnsi="Times New Roman" w:cs="Times New Roman"/>
          <w:b/>
        </w:rPr>
        <w:t xml:space="preserve"> </w:t>
      </w:r>
      <w:r w:rsidRPr="0032302A">
        <w:rPr>
          <w:rFonts w:ascii="Times New Roman" w:hAnsi="Times New Roman" w:cs="Times New Roman"/>
          <w:b/>
        </w:rPr>
        <w:t>structure</w:t>
      </w:r>
      <w:r w:rsidR="0032302A">
        <w:rPr>
          <w:rFonts w:ascii="Times New Roman" w:hAnsi="Times New Roman" w:cs="Times New Roman"/>
          <w:b/>
        </w:rPr>
        <w:t xml:space="preserve"> and iron painting on GI pipe</w:t>
      </w:r>
      <w:r w:rsidRPr="0032302A">
        <w:rPr>
          <w:rFonts w:ascii="Times New Roman" w:hAnsi="Times New Roman" w:cs="Times New Roman"/>
          <w:b/>
        </w:rPr>
        <w:t xml:space="preserve">. </w:t>
      </w:r>
      <w:r w:rsidRPr="0032302A">
        <w:rPr>
          <w:rFonts w:ascii="Times New Roman" w:hAnsi="Times New Roman" w:cs="Times New Roman"/>
        </w:rPr>
        <w:t>For detail visit the office of the Principal. QUOTATIONS must be submitted within 07(seven) days of publication of this notice eg on and before 30.12.2020 within college hour e.g by 4.00 P.M from Monday to Friday and by 2.00 p.m. on Saturday. Sealed quotations must be dropped in the tender box kept in the office of the principal for the said propose. Quotations through college mail will not be accepted.</w:t>
      </w:r>
      <w:r w:rsidR="001017F4">
        <w:rPr>
          <w:rFonts w:ascii="Times New Roman" w:hAnsi="Times New Roman" w:cs="Times New Roman"/>
        </w:rPr>
        <w:t xml:space="preserve"> Quotations </w:t>
      </w:r>
      <w:r w:rsidR="00F95DEE">
        <w:rPr>
          <w:rFonts w:ascii="Times New Roman" w:hAnsi="Times New Roman" w:cs="Times New Roman"/>
        </w:rPr>
        <w:t>will be opened on 31</w:t>
      </w:r>
      <w:r w:rsidR="001017F4">
        <w:rPr>
          <w:rFonts w:ascii="Times New Roman" w:hAnsi="Times New Roman" w:cs="Times New Roman"/>
        </w:rPr>
        <w:t>.12.2020</w:t>
      </w:r>
      <w:r w:rsidRPr="0032302A">
        <w:rPr>
          <w:rFonts w:ascii="Times New Roman" w:hAnsi="Times New Roman" w:cs="Times New Roman"/>
        </w:rPr>
        <w:t xml:space="preserve"> at 1 pm in the presence of </w:t>
      </w:r>
      <w:r w:rsidR="001017F4">
        <w:rPr>
          <w:rFonts w:ascii="Times New Roman" w:hAnsi="Times New Roman" w:cs="Times New Roman"/>
        </w:rPr>
        <w:t xml:space="preserve">willing </w:t>
      </w:r>
      <w:r w:rsidRPr="0032302A">
        <w:rPr>
          <w:rFonts w:ascii="Times New Roman" w:hAnsi="Times New Roman" w:cs="Times New Roman"/>
        </w:rPr>
        <w:t>bidders in the office chamber of the Principal</w:t>
      </w:r>
      <w:r w:rsidRPr="00D93D3D">
        <w:rPr>
          <w:rFonts w:ascii="Times New Roman" w:hAnsi="Times New Roman" w:cs="Times New Roman"/>
        </w:rPr>
        <w:t>.</w:t>
      </w:r>
    </w:p>
    <w:p w:rsidR="00C71832" w:rsidRPr="00D93D3D" w:rsidRDefault="00C71832" w:rsidP="00D93D3D">
      <w:pPr>
        <w:spacing w:after="0" w:line="360" w:lineRule="auto"/>
        <w:ind w:firstLine="720"/>
        <w:jc w:val="both"/>
        <w:rPr>
          <w:rFonts w:ascii="Times New Roman" w:hAnsi="Times New Roman" w:cs="Times New Roman"/>
        </w:rPr>
      </w:pPr>
      <w:r>
        <w:rPr>
          <w:rFonts w:ascii="Times New Roman" w:hAnsi="Times New Roman" w:cs="Times New Roman"/>
        </w:rPr>
        <w:t>Estimated budget- 90000/-(Ninety thousand only)</w:t>
      </w:r>
    </w:p>
    <w:p w:rsidR="00D93D3D" w:rsidRPr="00D93D3D" w:rsidRDefault="00D93D3D" w:rsidP="00D93D3D">
      <w:pPr>
        <w:jc w:val="both"/>
        <w:rPr>
          <w:rFonts w:ascii="Times New Roman" w:hAnsi="Times New Roman" w:cs="Times New Roman"/>
          <w:sz w:val="24"/>
          <w:szCs w:val="24"/>
        </w:rPr>
      </w:pPr>
    </w:p>
    <w:p w:rsidR="00D93D3D" w:rsidRPr="00D93D3D" w:rsidRDefault="00D93D3D" w:rsidP="00D93D3D">
      <w:pPr>
        <w:jc w:val="both"/>
        <w:rPr>
          <w:rFonts w:ascii="Times New Roman" w:hAnsi="Times New Roman" w:cs="Times New Roman"/>
          <w:sz w:val="24"/>
          <w:szCs w:val="24"/>
        </w:rPr>
      </w:pPr>
    </w:p>
    <w:p w:rsidR="00D93D3D" w:rsidRPr="00D93D3D" w:rsidRDefault="00D93D3D" w:rsidP="00D93D3D">
      <w:pPr>
        <w:jc w:val="both"/>
        <w:rPr>
          <w:rFonts w:ascii="Times New Roman" w:hAnsi="Times New Roman" w:cs="Times New Roman"/>
          <w:sz w:val="24"/>
          <w:szCs w:val="24"/>
        </w:rPr>
      </w:pPr>
      <w:r w:rsidRPr="00D93D3D">
        <w:rPr>
          <w:rFonts w:ascii="Times New Roman" w:hAnsi="Times New Roman" w:cs="Times New Roman"/>
          <w:b/>
          <w:noProof/>
        </w:rPr>
        <w:drawing>
          <wp:inline distT="0" distB="0" distL="0" distR="0" wp14:anchorId="72461C16" wp14:editId="06B07EB8">
            <wp:extent cx="1183791" cy="400050"/>
            <wp:effectExtent l="0" t="0" r="0" b="0"/>
            <wp:docPr id="9" name="Picture 9" descr="H:\Signature\Init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ignature\Init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7361" cy="404636"/>
                    </a:xfrm>
                    <a:prstGeom prst="rect">
                      <a:avLst/>
                    </a:prstGeom>
                    <a:noFill/>
                    <a:ln>
                      <a:noFill/>
                    </a:ln>
                  </pic:spPr>
                </pic:pic>
              </a:graphicData>
            </a:graphic>
          </wp:inline>
        </w:drawing>
      </w:r>
      <w:r w:rsidRPr="00D93D3D">
        <w:rPr>
          <w:rFonts w:ascii="Times New Roman" w:hAnsi="Times New Roman" w:cs="Times New Roman"/>
        </w:rPr>
        <w:t>24.12.2020</w:t>
      </w:r>
    </w:p>
    <w:p w:rsidR="00D93D3D" w:rsidRPr="00D93D3D" w:rsidRDefault="00D93D3D" w:rsidP="00D93D3D">
      <w:pPr>
        <w:spacing w:after="0" w:line="360" w:lineRule="auto"/>
        <w:rPr>
          <w:rFonts w:ascii="Times New Roman" w:hAnsi="Times New Roman" w:cs="Times New Roman"/>
        </w:rPr>
      </w:pPr>
      <w:r w:rsidRPr="00D93D3D">
        <w:rPr>
          <w:rFonts w:ascii="Times New Roman" w:hAnsi="Times New Roman" w:cs="Times New Roman"/>
        </w:rPr>
        <w:t xml:space="preserve">  Principal</w:t>
      </w:r>
      <w:r w:rsidRPr="00D93D3D">
        <w:rPr>
          <w:rFonts w:ascii="Times New Roman" w:hAnsi="Times New Roman" w:cs="Times New Roman"/>
        </w:rPr>
        <w:t xml:space="preserve">           </w:t>
      </w:r>
    </w:p>
    <w:p w:rsidR="00D93D3D" w:rsidRPr="00D93D3D" w:rsidRDefault="00D93D3D" w:rsidP="00D93D3D">
      <w:pPr>
        <w:jc w:val="both"/>
        <w:rPr>
          <w:rFonts w:ascii="Times New Roman" w:hAnsi="Times New Roman" w:cs="Times New Roman"/>
        </w:rPr>
      </w:pPr>
      <w:r w:rsidRPr="00D93D3D">
        <w:rPr>
          <w:rFonts w:ascii="Times New Roman" w:hAnsi="Times New Roman" w:cs="Times New Roman"/>
        </w:rPr>
        <w:t xml:space="preserve"> </w:t>
      </w:r>
      <w:r w:rsidRPr="00D93D3D">
        <w:rPr>
          <w:rFonts w:ascii="Times New Roman" w:hAnsi="Times New Roman" w:cs="Times New Roman"/>
          <w:sz w:val="20"/>
        </w:rPr>
        <w:t>DR.B.R.</w:t>
      </w:r>
      <w:r w:rsidRPr="00D93D3D">
        <w:rPr>
          <w:rFonts w:ascii="Times New Roman" w:hAnsi="Times New Roman" w:cs="Times New Roman"/>
          <w:b/>
          <w:noProof/>
        </w:rPr>
        <w:t xml:space="preserve"> </w:t>
      </w:r>
      <w:r w:rsidRPr="00D93D3D">
        <w:rPr>
          <w:rFonts w:ascii="Times New Roman" w:hAnsi="Times New Roman" w:cs="Times New Roman"/>
          <w:sz w:val="20"/>
        </w:rPr>
        <w:t>AMBEDKAR SATABARSHIKI MAHAVIDYALAYA,</w:t>
      </w:r>
      <w:r w:rsidR="001C05FF">
        <w:rPr>
          <w:rFonts w:ascii="Times New Roman" w:hAnsi="Times New Roman" w:cs="Times New Roman"/>
          <w:sz w:val="20"/>
        </w:rPr>
        <w:t xml:space="preserve"> </w:t>
      </w:r>
      <w:r w:rsidRPr="00D93D3D">
        <w:rPr>
          <w:rFonts w:ascii="Times New Roman" w:hAnsi="Times New Roman" w:cs="Times New Roman"/>
          <w:sz w:val="20"/>
        </w:rPr>
        <w:t>HELENCHA</w:t>
      </w:r>
    </w:p>
    <w:p w:rsidR="00D93D3D" w:rsidRPr="00D93D3D" w:rsidRDefault="00D93D3D" w:rsidP="00D93D3D">
      <w:pPr>
        <w:jc w:val="both"/>
        <w:rPr>
          <w:rFonts w:ascii="Times New Roman" w:hAnsi="Times New Roman" w:cs="Times New Roman"/>
        </w:rPr>
      </w:pPr>
      <w:r w:rsidRPr="00D93D3D">
        <w:rPr>
          <w:rFonts w:ascii="Times New Roman" w:hAnsi="Times New Roman" w:cs="Times New Roman"/>
          <w:b/>
          <w:noProof/>
        </w:rPr>
        <w:drawing>
          <wp:inline distT="0" distB="0" distL="0" distR="0" wp14:anchorId="36A6C33E" wp14:editId="369CE842">
            <wp:extent cx="1771650" cy="507763"/>
            <wp:effectExtent l="0" t="0" r="0" b="6985"/>
            <wp:docPr id="8" name="Picture 8" descr="H:\Signature\Stamp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ignature\Stamp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0732" cy="521830"/>
                    </a:xfrm>
                    <a:prstGeom prst="rect">
                      <a:avLst/>
                    </a:prstGeom>
                    <a:noFill/>
                    <a:ln>
                      <a:noFill/>
                    </a:ln>
                  </pic:spPr>
                </pic:pic>
              </a:graphicData>
            </a:graphic>
          </wp:inline>
        </w:drawing>
      </w:r>
    </w:p>
    <w:p w:rsidR="00407F4C" w:rsidRPr="00D93D3D" w:rsidRDefault="00407F4C" w:rsidP="00153F3E">
      <w:pPr>
        <w:pStyle w:val="BodyText"/>
        <w:tabs>
          <w:tab w:val="left" w:pos="668"/>
        </w:tabs>
        <w:spacing w:before="50"/>
        <w:rPr>
          <w:rFonts w:ascii="Times New Roman" w:hAnsi="Times New Roman" w:cs="Times New Roman"/>
          <w:spacing w:val="7"/>
          <w:sz w:val="22"/>
          <w:szCs w:val="22"/>
        </w:rPr>
      </w:pPr>
    </w:p>
    <w:p w:rsidR="003C1409" w:rsidRPr="00D93D3D" w:rsidRDefault="00153F3E" w:rsidP="00D93D3D">
      <w:pPr>
        <w:pStyle w:val="BodyText"/>
        <w:spacing w:line="280" w:lineRule="auto"/>
        <w:ind w:left="0" w:right="1038"/>
        <w:jc w:val="both"/>
        <w:rPr>
          <w:sz w:val="22"/>
          <w:szCs w:val="22"/>
        </w:rPr>
      </w:pPr>
      <w:r w:rsidRPr="00D93D3D">
        <w:rPr>
          <w:rFonts w:ascii="Times New Roman" w:hAnsi="Times New Roman" w:cs="Times New Roman"/>
          <w:sz w:val="22"/>
          <w:szCs w:val="22"/>
        </w:rPr>
        <w:t xml:space="preserve">                                                                                           </w:t>
      </w:r>
      <w:r w:rsidR="00D93D3D" w:rsidRPr="00D93D3D">
        <w:rPr>
          <w:rFonts w:ascii="Times New Roman" w:hAnsi="Times New Roman" w:cs="Times New Roman"/>
          <w:sz w:val="22"/>
          <w:szCs w:val="22"/>
        </w:rPr>
        <w:t xml:space="preserve">                               </w:t>
      </w:r>
    </w:p>
    <w:p w:rsidR="00CB44E9" w:rsidRDefault="00CB44E9" w:rsidP="00075E3D">
      <w:pPr>
        <w:spacing w:after="0" w:line="360" w:lineRule="auto"/>
        <w:rPr>
          <w:rFonts w:ascii="Book Antiqua" w:hAnsi="Book Antiqua"/>
          <w:b/>
        </w:rPr>
      </w:pPr>
    </w:p>
    <w:p w:rsidR="00CB44E9" w:rsidRPr="003C1409" w:rsidRDefault="003C1409">
      <w:pPr>
        <w:tabs>
          <w:tab w:val="left" w:pos="2700"/>
        </w:tabs>
        <w:rPr>
          <w:rFonts w:ascii="Book Antiqua" w:hAnsi="Book Antiqua"/>
        </w:rPr>
      </w:pPr>
      <w:r>
        <w:rPr>
          <w:rFonts w:ascii="Book Antiqua" w:hAnsi="Book Antiqua"/>
        </w:rPr>
        <w:t xml:space="preserve">                                   </w:t>
      </w:r>
      <w:r w:rsidR="00CB44E9">
        <w:rPr>
          <w:rFonts w:ascii="Book Antiqua" w:hAnsi="Book Antiqua"/>
        </w:rPr>
        <w:tab/>
      </w:r>
    </w:p>
    <w:sectPr w:rsidR="00CB44E9" w:rsidRPr="003C1409" w:rsidSect="006670A1">
      <w:pgSz w:w="12240" w:h="15840"/>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CC" w:rsidRDefault="00B86BCC" w:rsidP="004E339A">
      <w:pPr>
        <w:spacing w:after="0" w:line="240" w:lineRule="auto"/>
      </w:pPr>
      <w:r>
        <w:separator/>
      </w:r>
    </w:p>
  </w:endnote>
  <w:endnote w:type="continuationSeparator" w:id="0">
    <w:p w:rsidR="00B86BCC" w:rsidRDefault="00B86BCC" w:rsidP="004E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CC" w:rsidRDefault="00B86BCC" w:rsidP="004E339A">
      <w:pPr>
        <w:spacing w:after="0" w:line="240" w:lineRule="auto"/>
      </w:pPr>
      <w:r>
        <w:separator/>
      </w:r>
    </w:p>
  </w:footnote>
  <w:footnote w:type="continuationSeparator" w:id="0">
    <w:p w:rsidR="00B86BCC" w:rsidRDefault="00B86BCC" w:rsidP="004E3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34654"/>
    <w:multiLevelType w:val="hybridMultilevel"/>
    <w:tmpl w:val="8B584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1089C"/>
    <w:multiLevelType w:val="hybridMultilevel"/>
    <w:tmpl w:val="26DA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D78D3"/>
    <w:multiLevelType w:val="hybridMultilevel"/>
    <w:tmpl w:val="CDE0A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D5FA3"/>
    <w:multiLevelType w:val="hybridMultilevel"/>
    <w:tmpl w:val="79AE65EC"/>
    <w:lvl w:ilvl="0" w:tplc="B31E24F6">
      <w:start w:val="3"/>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1933013D"/>
    <w:multiLevelType w:val="hybridMultilevel"/>
    <w:tmpl w:val="4594C63E"/>
    <w:lvl w:ilvl="0" w:tplc="78109F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421591"/>
    <w:multiLevelType w:val="hybridMultilevel"/>
    <w:tmpl w:val="8A681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86D0A"/>
    <w:multiLevelType w:val="hybridMultilevel"/>
    <w:tmpl w:val="74C29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88C45A4"/>
    <w:multiLevelType w:val="hybridMultilevel"/>
    <w:tmpl w:val="447CA280"/>
    <w:lvl w:ilvl="0" w:tplc="36469BA2">
      <w:start w:val="9"/>
      <w:numFmt w:val="decimal"/>
      <w:lvlText w:val="%1."/>
      <w:lvlJc w:val="left"/>
      <w:pPr>
        <w:ind w:left="720" w:hanging="360"/>
      </w:pPr>
      <w:rPr>
        <w:rFonts w:eastAsia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CD3CB9"/>
    <w:multiLevelType w:val="hybridMultilevel"/>
    <w:tmpl w:val="957E66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60E12"/>
    <w:multiLevelType w:val="hybridMultilevel"/>
    <w:tmpl w:val="AB9ACD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A7783B"/>
    <w:multiLevelType w:val="hybridMultilevel"/>
    <w:tmpl w:val="969AF674"/>
    <w:lvl w:ilvl="0" w:tplc="8660A3AA">
      <w:start w:val="1"/>
      <w:numFmt w:val="bullet"/>
      <w:lvlText w:val=""/>
      <w:lvlJc w:val="left"/>
      <w:pPr>
        <w:ind w:left="653" w:hanging="567"/>
      </w:pPr>
      <w:rPr>
        <w:rFonts w:ascii="Wingdings" w:eastAsia="Wingdings" w:hAnsi="Wingdings" w:hint="default"/>
        <w:w w:val="102"/>
        <w:sz w:val="19"/>
        <w:szCs w:val="19"/>
      </w:rPr>
    </w:lvl>
    <w:lvl w:ilvl="1" w:tplc="5B181A66">
      <w:start w:val="1"/>
      <w:numFmt w:val="lowerRoman"/>
      <w:lvlText w:val="(%2)"/>
      <w:lvlJc w:val="left"/>
      <w:pPr>
        <w:ind w:left="936" w:hanging="274"/>
      </w:pPr>
      <w:rPr>
        <w:rFonts w:ascii="Calibri" w:eastAsia="Calibri" w:hAnsi="Calibri" w:cs="Times New Roman" w:hint="default"/>
        <w:spacing w:val="-2"/>
        <w:w w:val="102"/>
        <w:sz w:val="19"/>
        <w:szCs w:val="19"/>
      </w:rPr>
    </w:lvl>
    <w:lvl w:ilvl="2" w:tplc="18CED4DA">
      <w:start w:val="1"/>
      <w:numFmt w:val="bullet"/>
      <w:lvlText w:val="•"/>
      <w:lvlJc w:val="left"/>
      <w:pPr>
        <w:ind w:left="2028" w:hanging="272"/>
      </w:pPr>
      <w:rPr>
        <w:rFonts w:ascii="Calibri" w:eastAsia="Calibri" w:hAnsi="Calibri" w:cs="Times New Roman" w:hint="default"/>
        <w:w w:val="101"/>
        <w:sz w:val="19"/>
        <w:szCs w:val="19"/>
      </w:rPr>
    </w:lvl>
    <w:lvl w:ilvl="3" w:tplc="4F6EC82E">
      <w:start w:val="1"/>
      <w:numFmt w:val="bullet"/>
      <w:lvlText w:val="•"/>
      <w:lvlJc w:val="left"/>
      <w:pPr>
        <w:ind w:left="2940" w:hanging="272"/>
      </w:pPr>
    </w:lvl>
    <w:lvl w:ilvl="4" w:tplc="04EC3B78">
      <w:start w:val="1"/>
      <w:numFmt w:val="bullet"/>
      <w:lvlText w:val="•"/>
      <w:lvlJc w:val="left"/>
      <w:pPr>
        <w:ind w:left="3851" w:hanging="272"/>
      </w:pPr>
    </w:lvl>
    <w:lvl w:ilvl="5" w:tplc="E9DEAEB8">
      <w:start w:val="1"/>
      <w:numFmt w:val="bullet"/>
      <w:lvlText w:val="•"/>
      <w:lvlJc w:val="left"/>
      <w:pPr>
        <w:ind w:left="4763" w:hanging="272"/>
      </w:pPr>
    </w:lvl>
    <w:lvl w:ilvl="6" w:tplc="6D5E21D2">
      <w:start w:val="1"/>
      <w:numFmt w:val="bullet"/>
      <w:lvlText w:val="•"/>
      <w:lvlJc w:val="left"/>
      <w:pPr>
        <w:ind w:left="5674" w:hanging="272"/>
      </w:pPr>
    </w:lvl>
    <w:lvl w:ilvl="7" w:tplc="D43C9236">
      <w:start w:val="1"/>
      <w:numFmt w:val="bullet"/>
      <w:lvlText w:val="•"/>
      <w:lvlJc w:val="left"/>
      <w:pPr>
        <w:ind w:left="6585" w:hanging="272"/>
      </w:pPr>
    </w:lvl>
    <w:lvl w:ilvl="8" w:tplc="BD90F520">
      <w:start w:val="1"/>
      <w:numFmt w:val="bullet"/>
      <w:lvlText w:val="•"/>
      <w:lvlJc w:val="left"/>
      <w:pPr>
        <w:ind w:left="7497" w:hanging="272"/>
      </w:pPr>
    </w:lvl>
  </w:abstractNum>
  <w:abstractNum w:abstractNumId="11">
    <w:nsid w:val="3BAD1C12"/>
    <w:multiLevelType w:val="hybridMultilevel"/>
    <w:tmpl w:val="CDE0A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3F281B"/>
    <w:multiLevelType w:val="hybridMultilevel"/>
    <w:tmpl w:val="016CE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455DC"/>
    <w:multiLevelType w:val="hybridMultilevel"/>
    <w:tmpl w:val="4A60D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E57B1B"/>
    <w:multiLevelType w:val="hybridMultilevel"/>
    <w:tmpl w:val="38EA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936816"/>
    <w:multiLevelType w:val="hybridMultilevel"/>
    <w:tmpl w:val="D234BB9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3023EB"/>
    <w:multiLevelType w:val="hybridMultilevel"/>
    <w:tmpl w:val="51268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B32127"/>
    <w:multiLevelType w:val="hybridMultilevel"/>
    <w:tmpl w:val="E5462B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2B6F4E"/>
    <w:multiLevelType w:val="hybridMultilevel"/>
    <w:tmpl w:val="974E2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E344ED"/>
    <w:multiLevelType w:val="hybridMultilevel"/>
    <w:tmpl w:val="B48C15FC"/>
    <w:lvl w:ilvl="0" w:tplc="6DB400CA">
      <w:start w:val="3"/>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nsid w:val="73AE3C63"/>
    <w:multiLevelType w:val="hybridMultilevel"/>
    <w:tmpl w:val="76F8A1C4"/>
    <w:lvl w:ilvl="0" w:tplc="E32C8E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753C5A82"/>
    <w:multiLevelType w:val="hybridMultilevel"/>
    <w:tmpl w:val="C8C6ED10"/>
    <w:lvl w:ilvl="0" w:tplc="8E0005E0">
      <w:start w:val="3"/>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79B57875"/>
    <w:multiLevelType w:val="hybridMultilevel"/>
    <w:tmpl w:val="FD24E8C2"/>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9DB1A4F"/>
    <w:multiLevelType w:val="hybridMultilevel"/>
    <w:tmpl w:val="0B32E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2934CB"/>
    <w:multiLevelType w:val="hybridMultilevel"/>
    <w:tmpl w:val="02A82F5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2"/>
  </w:num>
  <w:num w:numId="3">
    <w:abstractNumId w:val="2"/>
  </w:num>
  <w:num w:numId="4">
    <w:abstractNumId w:val="11"/>
  </w:num>
  <w:num w:numId="5">
    <w:abstractNumId w:val="20"/>
  </w:num>
  <w:num w:numId="6">
    <w:abstractNumId w:val="17"/>
  </w:num>
  <w:num w:numId="7">
    <w:abstractNumId w:val="13"/>
  </w:num>
  <w:num w:numId="8">
    <w:abstractNumId w:val="5"/>
  </w:num>
  <w:num w:numId="9">
    <w:abstractNumId w:val="0"/>
  </w:num>
  <w:num w:numId="10">
    <w:abstractNumId w:val="18"/>
  </w:num>
  <w:num w:numId="11">
    <w:abstractNumId w:val="4"/>
  </w:num>
  <w:num w:numId="12">
    <w:abstractNumId w:val="9"/>
  </w:num>
  <w:num w:numId="13">
    <w:abstractNumId w:val="15"/>
  </w:num>
  <w:num w:numId="14">
    <w:abstractNumId w:val="8"/>
  </w:num>
  <w:num w:numId="15">
    <w:abstractNumId w:val="24"/>
  </w:num>
  <w:num w:numId="16">
    <w:abstractNumId w:val="16"/>
  </w:num>
  <w:num w:numId="17">
    <w:abstractNumId w:val="19"/>
  </w:num>
  <w:num w:numId="18">
    <w:abstractNumId w:val="21"/>
  </w:num>
  <w:num w:numId="19">
    <w:abstractNumId w:val="3"/>
  </w:num>
  <w:num w:numId="20">
    <w:abstractNumId w:val="23"/>
  </w:num>
  <w:num w:numId="21">
    <w:abstractNumId w:val="6"/>
  </w:num>
  <w:num w:numId="22">
    <w:abstractNumId w:val="12"/>
  </w:num>
  <w:num w:numId="23">
    <w:abstractNumId w:val="1"/>
  </w:num>
  <w:num w:numId="24">
    <w:abstractNumId w:val="10"/>
    <w:lvlOverride w:ilvl="0"/>
    <w:lvlOverride w:ilvl="1">
      <w:startOverride w:val="1"/>
    </w:lvlOverride>
    <w:lvlOverride w:ilvl="2"/>
    <w:lvlOverride w:ilvl="3"/>
    <w:lvlOverride w:ilvl="4"/>
    <w:lvlOverride w:ilvl="5"/>
    <w:lvlOverride w:ilvl="6"/>
    <w:lvlOverride w:ilvl="7"/>
    <w:lvlOverride w:ilv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4097">
      <o:colormru v:ext="edit" colors="#0cf,#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9A"/>
    <w:rsid w:val="00036D64"/>
    <w:rsid w:val="00046F43"/>
    <w:rsid w:val="00075E3D"/>
    <w:rsid w:val="000A10F8"/>
    <w:rsid w:val="001017F4"/>
    <w:rsid w:val="00116363"/>
    <w:rsid w:val="001473EC"/>
    <w:rsid w:val="00153F3E"/>
    <w:rsid w:val="001749AC"/>
    <w:rsid w:val="001765C8"/>
    <w:rsid w:val="001C05FF"/>
    <w:rsid w:val="002470CF"/>
    <w:rsid w:val="002512B0"/>
    <w:rsid w:val="00283FDB"/>
    <w:rsid w:val="002B785F"/>
    <w:rsid w:val="002F1C65"/>
    <w:rsid w:val="00310DDC"/>
    <w:rsid w:val="0032302A"/>
    <w:rsid w:val="00324757"/>
    <w:rsid w:val="003548A9"/>
    <w:rsid w:val="00365A3E"/>
    <w:rsid w:val="0037329D"/>
    <w:rsid w:val="003C1409"/>
    <w:rsid w:val="003E4774"/>
    <w:rsid w:val="0040483B"/>
    <w:rsid w:val="00407F4C"/>
    <w:rsid w:val="004355D6"/>
    <w:rsid w:val="00442A64"/>
    <w:rsid w:val="00456798"/>
    <w:rsid w:val="004575C1"/>
    <w:rsid w:val="00480887"/>
    <w:rsid w:val="004A74E3"/>
    <w:rsid w:val="004B30D7"/>
    <w:rsid w:val="004E339A"/>
    <w:rsid w:val="00532328"/>
    <w:rsid w:val="00575BBE"/>
    <w:rsid w:val="005808B6"/>
    <w:rsid w:val="00591FEF"/>
    <w:rsid w:val="006670A1"/>
    <w:rsid w:val="00686FE3"/>
    <w:rsid w:val="006A3F94"/>
    <w:rsid w:val="006C40F4"/>
    <w:rsid w:val="006D53FF"/>
    <w:rsid w:val="006D5F11"/>
    <w:rsid w:val="006E6653"/>
    <w:rsid w:val="006F738C"/>
    <w:rsid w:val="00727E95"/>
    <w:rsid w:val="007528A3"/>
    <w:rsid w:val="0078274C"/>
    <w:rsid w:val="007B5178"/>
    <w:rsid w:val="007B7923"/>
    <w:rsid w:val="007F67E4"/>
    <w:rsid w:val="008719EF"/>
    <w:rsid w:val="00876B33"/>
    <w:rsid w:val="00886C3B"/>
    <w:rsid w:val="008D7FAC"/>
    <w:rsid w:val="00903E4B"/>
    <w:rsid w:val="00926BE4"/>
    <w:rsid w:val="009316D8"/>
    <w:rsid w:val="00981AA1"/>
    <w:rsid w:val="009A1630"/>
    <w:rsid w:val="009A6536"/>
    <w:rsid w:val="009E74A1"/>
    <w:rsid w:val="00A2231A"/>
    <w:rsid w:val="00A5037A"/>
    <w:rsid w:val="00AA2319"/>
    <w:rsid w:val="00AB0E34"/>
    <w:rsid w:val="00AD393A"/>
    <w:rsid w:val="00AE248B"/>
    <w:rsid w:val="00AF52F7"/>
    <w:rsid w:val="00B86BCC"/>
    <w:rsid w:val="00BA5F1C"/>
    <w:rsid w:val="00BC748F"/>
    <w:rsid w:val="00C01B26"/>
    <w:rsid w:val="00C44E22"/>
    <w:rsid w:val="00C51027"/>
    <w:rsid w:val="00C71832"/>
    <w:rsid w:val="00C773AE"/>
    <w:rsid w:val="00C94090"/>
    <w:rsid w:val="00CB44E9"/>
    <w:rsid w:val="00CF79F6"/>
    <w:rsid w:val="00D067BC"/>
    <w:rsid w:val="00D21CE8"/>
    <w:rsid w:val="00D93D3D"/>
    <w:rsid w:val="00E64257"/>
    <w:rsid w:val="00E8592B"/>
    <w:rsid w:val="00F0056E"/>
    <w:rsid w:val="00F60FA0"/>
    <w:rsid w:val="00F647D0"/>
    <w:rsid w:val="00F91D5E"/>
    <w:rsid w:val="00F95DEE"/>
    <w:rsid w:val="00F96040"/>
    <w:rsid w:val="00FA576C"/>
    <w:rsid w:val="00FC1290"/>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cf,#09c"/>
    </o:shapedefaults>
    <o:shapelayout v:ext="edit">
      <o:idmap v:ext="edit" data="1"/>
    </o:shapelayout>
  </w:shapeDefaults>
  <w:decimalSymbol w:val="."/>
  <w:listSeparator w:val=","/>
  <w15:docId w15:val="{EE797C02-62B5-4A6E-A42F-22EA1E39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33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339A"/>
  </w:style>
  <w:style w:type="paragraph" w:styleId="Footer">
    <w:name w:val="footer"/>
    <w:basedOn w:val="Normal"/>
    <w:link w:val="FooterChar"/>
    <w:uiPriority w:val="99"/>
    <w:unhideWhenUsed/>
    <w:rsid w:val="004E33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39A"/>
  </w:style>
  <w:style w:type="character" w:styleId="Hyperlink">
    <w:name w:val="Hyperlink"/>
    <w:basedOn w:val="DefaultParagraphFont"/>
    <w:uiPriority w:val="99"/>
    <w:unhideWhenUsed/>
    <w:rsid w:val="004E339A"/>
    <w:rPr>
      <w:color w:val="0000FF" w:themeColor="hyperlink"/>
      <w:u w:val="single"/>
    </w:rPr>
  </w:style>
  <w:style w:type="paragraph" w:styleId="BalloonText">
    <w:name w:val="Balloon Text"/>
    <w:basedOn w:val="Normal"/>
    <w:link w:val="BalloonTextChar"/>
    <w:uiPriority w:val="99"/>
    <w:semiHidden/>
    <w:unhideWhenUsed/>
    <w:rsid w:val="000A1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0F8"/>
    <w:rPr>
      <w:rFonts w:ascii="Tahoma" w:hAnsi="Tahoma" w:cs="Tahoma"/>
      <w:sz w:val="16"/>
      <w:szCs w:val="16"/>
    </w:rPr>
  </w:style>
  <w:style w:type="paragraph" w:styleId="ListParagraph">
    <w:name w:val="List Paragraph"/>
    <w:basedOn w:val="Normal"/>
    <w:uiPriority w:val="34"/>
    <w:qFormat/>
    <w:rsid w:val="006A3F94"/>
    <w:pPr>
      <w:ind w:left="720"/>
      <w:contextualSpacing/>
    </w:pPr>
  </w:style>
  <w:style w:type="table" w:styleId="TableGrid">
    <w:name w:val="Table Grid"/>
    <w:basedOn w:val="TableNormal"/>
    <w:uiPriority w:val="59"/>
    <w:rsid w:val="006A3F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9A163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locked/>
    <w:rsid w:val="00153F3E"/>
    <w:rPr>
      <w:sz w:val="19"/>
      <w:szCs w:val="19"/>
    </w:rPr>
  </w:style>
  <w:style w:type="paragraph" w:styleId="BodyText">
    <w:name w:val="Body Text"/>
    <w:basedOn w:val="Normal"/>
    <w:link w:val="BodyTextChar"/>
    <w:rsid w:val="00153F3E"/>
    <w:pPr>
      <w:widowControl w:val="0"/>
      <w:spacing w:after="0" w:line="240" w:lineRule="auto"/>
      <w:ind w:left="101"/>
    </w:pPr>
    <w:rPr>
      <w:sz w:val="19"/>
      <w:szCs w:val="19"/>
    </w:rPr>
  </w:style>
  <w:style w:type="character" w:customStyle="1" w:styleId="BodyTextChar1">
    <w:name w:val="Body Text Char1"/>
    <w:basedOn w:val="DefaultParagraphFont"/>
    <w:uiPriority w:val="99"/>
    <w:semiHidden/>
    <w:rsid w:val="0015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rbrasmhelencha0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 DAS</dc:creator>
  <cp:lastModifiedBy>Principal</cp:lastModifiedBy>
  <cp:revision>10</cp:revision>
  <dcterms:created xsi:type="dcterms:W3CDTF">2020-12-25T12:06:00Z</dcterms:created>
  <dcterms:modified xsi:type="dcterms:W3CDTF">2020-12-25T12:41:00Z</dcterms:modified>
</cp:coreProperties>
</file>